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909" w:rsidRDefault="00F0134F" w:rsidP="00F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013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Информация </w:t>
      </w:r>
    </w:p>
    <w:p w:rsidR="00ED7B1F" w:rsidRDefault="00B32909" w:rsidP="00F0134F">
      <w:pPr>
        <w:spacing w:after="0" w:line="240" w:lineRule="auto"/>
        <w:jc w:val="center"/>
        <w:rPr>
          <w:rFonts w:ascii="Times New Roman" w:hAnsi="Times New Roman" w:cs="Times New Roman"/>
          <w:b/>
          <w:color w:val="0A0A0A"/>
          <w:sz w:val="32"/>
          <w:szCs w:val="32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порядке подачи заявления о включении избирателя в список избирателей </w:t>
      </w:r>
      <w:r w:rsidR="00F0134F" w:rsidRPr="00F013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 месту нахождения </w:t>
      </w:r>
      <w:r w:rsidR="00ED7B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</w:t>
      </w:r>
      <w:r w:rsidR="00F0134F" w:rsidRPr="00F013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досрочных </w:t>
      </w:r>
      <w:r w:rsidR="00ED7B1F" w:rsidRPr="00ED7B1F">
        <w:rPr>
          <w:rFonts w:ascii="Times New Roman" w:hAnsi="Times New Roman" w:cs="Times New Roman"/>
          <w:b/>
          <w:color w:val="0A0A0A"/>
          <w:sz w:val="32"/>
          <w:szCs w:val="32"/>
          <w:shd w:val="clear" w:color="auto" w:fill="FFFFFF"/>
        </w:rPr>
        <w:t>выборах</w:t>
      </w:r>
      <w:proofErr w:type="gramEnd"/>
      <w:r w:rsidR="00ED7B1F" w:rsidRPr="00ED7B1F">
        <w:rPr>
          <w:rFonts w:ascii="Times New Roman" w:hAnsi="Times New Roman" w:cs="Times New Roman"/>
          <w:b/>
          <w:color w:val="0A0A0A"/>
          <w:sz w:val="32"/>
          <w:szCs w:val="32"/>
          <w:shd w:val="clear" w:color="auto" w:fill="FFFFFF"/>
        </w:rPr>
        <w:t xml:space="preserve"> </w:t>
      </w:r>
    </w:p>
    <w:p w:rsidR="00F0134F" w:rsidRPr="00ED7B1F" w:rsidRDefault="00DF167C" w:rsidP="00F01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A0A0A"/>
          <w:sz w:val="32"/>
          <w:szCs w:val="32"/>
          <w:shd w:val="clear" w:color="auto" w:fill="FFFFFF"/>
        </w:rPr>
        <w:t>Губернатора Владимирской области</w:t>
      </w:r>
    </w:p>
    <w:p w:rsidR="00F0134F" w:rsidRPr="00F0134F" w:rsidRDefault="00F0134F" w:rsidP="00F01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2909" w:rsidRDefault="00B32909" w:rsidP="00B329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Избиратели, которые будут находиться в дни голосования (с </w:t>
      </w:r>
      <w:r w:rsidR="00DF16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сентября 202</w:t>
      </w:r>
      <w:r w:rsidR="00DF16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года по 1</w:t>
      </w:r>
      <w:r w:rsidR="00DF16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сентября 202</w:t>
      </w:r>
      <w:r w:rsidR="00DF167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года) вне места своего жительства вправе подать заявление о  </w:t>
      </w:r>
      <w:r w:rsidRPr="00B3290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включении избирателя в список избирателей  по месту нахождения</w:t>
      </w:r>
      <w:r w:rsidR="00DF16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на территории Владимирской области</w:t>
      </w:r>
      <w:r w:rsidRPr="00B3290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на </w:t>
      </w:r>
      <w:r w:rsidR="00DF16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досрочных выборах </w:t>
      </w:r>
      <w:r w:rsidR="00DF167C">
        <w:rPr>
          <w:rFonts w:ascii="Times New Roman" w:hAnsi="Times New Roman" w:cs="Times New Roman"/>
          <w:color w:val="0A0A0A"/>
          <w:sz w:val="32"/>
          <w:szCs w:val="32"/>
          <w:shd w:val="clear" w:color="auto" w:fill="FFFFFF"/>
        </w:rPr>
        <w:t>Губернатора Владимирской области</w:t>
      </w:r>
      <w:r>
        <w:rPr>
          <w:rFonts w:ascii="Times New Roman" w:hAnsi="Times New Roman" w:cs="Times New Roman"/>
          <w:color w:val="0A0A0A"/>
          <w:sz w:val="32"/>
          <w:szCs w:val="32"/>
          <w:shd w:val="clear" w:color="auto" w:fill="FFFFFF"/>
        </w:rPr>
        <w:t>.</w:t>
      </w:r>
    </w:p>
    <w:p w:rsidR="001A73DE" w:rsidRPr="001A73DE" w:rsidRDefault="001A73DE" w:rsidP="00DF167C">
      <w:pPr>
        <w:autoSpaceDE w:val="0"/>
        <w:spacing w:before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>Заявление может быть подано избирателем лично в пункт приема заявлений (далее – ППЗ), а именно:</w:t>
      </w:r>
    </w:p>
    <w:p w:rsidR="001A73DE" w:rsidRPr="00E671E3" w:rsidRDefault="001A73DE" w:rsidP="00EA649C">
      <w:pPr>
        <w:autoSpaceDE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1. В</w:t>
      </w:r>
      <w:r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Т</w:t>
      </w:r>
      <w:r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ерриториальную избирательную </w:t>
      </w:r>
      <w:proofErr w:type="gramStart"/>
      <w:r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>комиссию</w:t>
      </w:r>
      <w:proofErr w:type="gramEnd"/>
      <w:r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ЗАТО город Радужный</w:t>
      </w:r>
      <w:r w:rsidR="00EA64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в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период </w:t>
      </w:r>
      <w:r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25</w:t>
      </w:r>
      <w:r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июля</w:t>
      </w:r>
      <w:r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 п</w:t>
      </w:r>
      <w:r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</w:t>
      </w:r>
      <w:r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сентября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</w:t>
      </w:r>
      <w:r w:rsidR="00EA6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1A73DE" w:rsidRDefault="001A73DE" w:rsidP="001A7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Режим работы </w:t>
      </w:r>
      <w:proofErr w:type="gramStart"/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ТИК</w:t>
      </w:r>
      <w:proofErr w:type="gramEnd"/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ЗАТО город Радужный 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приему заявлений: </w:t>
      </w:r>
    </w:p>
    <w:p w:rsidR="001A73DE" w:rsidRPr="00F0134F" w:rsidRDefault="001A73DE" w:rsidP="001A7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рабочие дни: с 10.00 до 12.00 и с 13.00 до 21.00;</w:t>
      </w:r>
    </w:p>
    <w:p w:rsidR="001A73DE" w:rsidRPr="00F0134F" w:rsidRDefault="001A73DE" w:rsidP="001A7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 в выходные и праздничные дни: с </w:t>
      </w:r>
      <w:r w:rsidR="001668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.00 до 1</w:t>
      </w:r>
      <w:r w:rsidR="001668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.00.</w:t>
      </w:r>
    </w:p>
    <w:p w:rsidR="001A73DE" w:rsidRPr="00F0134F" w:rsidRDefault="001A73DE" w:rsidP="001A73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Заявления принимаются по адресу: г.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Радужный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квартал, дом 55, кабинет 220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(здание </w:t>
      </w:r>
      <w:proofErr w:type="gramStart"/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администрации</w:t>
      </w:r>
      <w:proofErr w:type="gramEnd"/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ЗАТО г. Радужный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телефон для справок: (492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38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A649C" w:rsidRDefault="00EA649C" w:rsidP="00EA649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2. </w:t>
      </w:r>
      <w:r w:rsidRPr="00E671E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Участковые избирательные </w:t>
      </w:r>
      <w:proofErr w:type="gramStart"/>
      <w:r w:rsidRPr="00E671E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комиссии</w:t>
      </w:r>
      <w:proofErr w:type="gramEnd"/>
      <w:r w:rsidRPr="00E671E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ЗАТО г. Радужный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приним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ают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заявления </w:t>
      </w:r>
      <w:r w:rsidRPr="00EA6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31</w:t>
      </w:r>
      <w:r w:rsidRPr="00EA6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августа</w:t>
      </w:r>
      <w:r w:rsidRPr="00EA6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202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Pr="00EA6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 по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</w:t>
      </w:r>
      <w:r w:rsidRPr="00EA6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сентября 202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Pr="00EA6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:</w:t>
      </w:r>
    </w:p>
    <w:p w:rsidR="00EA649C" w:rsidRPr="00F0134F" w:rsidRDefault="00EA649C" w:rsidP="00EA64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 в рабочие дни: с 17.00 до 21.00;</w:t>
      </w:r>
    </w:p>
    <w:p w:rsidR="00EA649C" w:rsidRDefault="00EA649C" w:rsidP="00EA64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в выходные и праздничные дни: 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.00 до 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.00.</w:t>
      </w:r>
    </w:p>
    <w:p w:rsidR="001A73DE" w:rsidRDefault="00EA649C" w:rsidP="00D916B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3. Ч</w:t>
      </w:r>
      <w:r w:rsidR="001A73DE"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>ерез многофункциональный центр предоставления государственных и муниципальных услуг (МФЦ</w:t>
      </w:r>
      <w:r w:rsidR="003268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</w:t>
      </w:r>
      <w:proofErr w:type="gramStart"/>
      <w:r w:rsidR="00326856">
        <w:rPr>
          <w:rFonts w:ascii="Times New Roman" w:hAnsi="Times New Roman" w:cs="Times New Roman"/>
          <w:color w:val="000000" w:themeColor="text1"/>
          <w:sz w:val="32"/>
          <w:szCs w:val="32"/>
        </w:rPr>
        <w:t>территории</w:t>
      </w:r>
      <w:proofErr w:type="gramEnd"/>
      <w:r w:rsidR="0032685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ЗАТО г. Радужный расположен по адресу: г. Радужный, 1-й квартал, дом 34</w:t>
      </w:r>
      <w:r w:rsidR="001A73DE"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25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июля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2022 года п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сентября</w:t>
      </w:r>
      <w:r w:rsidR="00DF167C"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</w:t>
      </w:r>
      <w:r w:rsidR="00B460C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D916B4" w:rsidRDefault="00B460C7" w:rsidP="00D916B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понедельник, среда, четверг, </w:t>
      </w:r>
      <w:r w:rsidR="00D916B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пятница: с 8.30 до 17.00;</w:t>
      </w:r>
    </w:p>
    <w:p w:rsidR="00B460C7" w:rsidRDefault="00D916B4" w:rsidP="00D916B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вторник:  </w:t>
      </w:r>
      <w:r w:rsidR="00B460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8.30 до 20.00;</w:t>
      </w:r>
    </w:p>
    <w:p w:rsidR="00D916B4" w:rsidRPr="00B460C7" w:rsidRDefault="00D916B4" w:rsidP="00D916B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суббота: с 8.30 до 13.30.</w:t>
      </w:r>
    </w:p>
    <w:p w:rsidR="00B32909" w:rsidRDefault="00D916B4" w:rsidP="00326856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4. </w:t>
      </w:r>
      <w:r w:rsidR="001A73DE"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Заявление может быть подано в электронном виде через федеральную государственную информационную систему «Единый портал государственных и муниципальных услуг (функций)» (далее – ЕПГУ) 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25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июля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2022 года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</w:t>
      </w:r>
      <w:r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 </w:t>
      </w:r>
      <w:r w:rsidRPr="0032685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24.00 по московскому времени</w:t>
      </w:r>
      <w:r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сентября</w:t>
      </w:r>
      <w:r w:rsidR="00DF167C" w:rsidRPr="00F013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</w:t>
      </w:r>
      <w:r w:rsidR="00DF16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="00DF167C" w:rsidRPr="00F013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</w:t>
      </w:r>
      <w:r w:rsidR="001A73DE" w:rsidRPr="001A73DE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DF167C" w:rsidRDefault="00DF167C" w:rsidP="00425E40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F167C" w:rsidRDefault="00DF167C" w:rsidP="00425E40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sectPr w:rsidR="00DF167C" w:rsidSect="00326856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4F"/>
    <w:rsid w:val="00140BF3"/>
    <w:rsid w:val="00166852"/>
    <w:rsid w:val="001A679B"/>
    <w:rsid w:val="001A73DE"/>
    <w:rsid w:val="002970C1"/>
    <w:rsid w:val="00326856"/>
    <w:rsid w:val="00425E40"/>
    <w:rsid w:val="007F6F7B"/>
    <w:rsid w:val="0080486B"/>
    <w:rsid w:val="009E5486"/>
    <w:rsid w:val="00A15454"/>
    <w:rsid w:val="00A26595"/>
    <w:rsid w:val="00AE7250"/>
    <w:rsid w:val="00B32909"/>
    <w:rsid w:val="00B460C7"/>
    <w:rsid w:val="00D916B4"/>
    <w:rsid w:val="00DD688D"/>
    <w:rsid w:val="00DF167C"/>
    <w:rsid w:val="00E671E3"/>
    <w:rsid w:val="00EA649C"/>
    <w:rsid w:val="00ED7B1F"/>
    <w:rsid w:val="00F0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3</cp:revision>
  <cp:lastPrinted>2021-07-28T07:19:00Z</cp:lastPrinted>
  <dcterms:created xsi:type="dcterms:W3CDTF">2022-07-14T07:28:00Z</dcterms:created>
  <dcterms:modified xsi:type="dcterms:W3CDTF">2022-07-15T07:08:00Z</dcterms:modified>
</cp:coreProperties>
</file>